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15E3" w14:textId="77777777" w:rsidR="00020F15" w:rsidRPr="00AE0036" w:rsidRDefault="00020F15" w:rsidP="00AE0036">
      <w:pPr>
        <w:spacing w:after="0" w:line="360" w:lineRule="auto"/>
        <w:jc w:val="center"/>
        <w:rPr>
          <w:b/>
        </w:rPr>
      </w:pPr>
      <w:r w:rsidRPr="00AE0036">
        <w:rPr>
          <w:b/>
        </w:rPr>
        <w:t>Sopje – dijete, igra i priroda</w:t>
      </w:r>
    </w:p>
    <w:p w14:paraId="54107B08" w14:textId="77777777" w:rsidR="00020F15" w:rsidRPr="00AE0036" w:rsidRDefault="00020F15" w:rsidP="00AE0036">
      <w:pPr>
        <w:spacing w:after="0" w:line="360" w:lineRule="auto"/>
        <w:jc w:val="both"/>
      </w:pPr>
      <w:r w:rsidRPr="00AE0036">
        <w:t>SVRHA :</w:t>
      </w:r>
    </w:p>
    <w:p w14:paraId="174CCC62" w14:textId="77777777" w:rsidR="00020F15" w:rsidRPr="00AE0036" w:rsidRDefault="00020F15" w:rsidP="00AE0036">
      <w:pPr>
        <w:spacing w:after="0" w:line="360" w:lineRule="auto"/>
        <w:jc w:val="both"/>
      </w:pPr>
      <w:r w:rsidRPr="00AE0036">
        <w:t>Projektom se želi unaprijediti kognitivni, emocionalni, socijalni i fizički razvoj djece kroz spoj znanosti, umjetnosti, kulture i zdravlja. Projektni prijedlog obuhvaća aktivnosti kojima je cilj razvijati dječju kreativnost i znatiželju, promicati zdrave prehrambene navike i aktivan način život, ali ih naučiti i kako očuvati prirodnu i kulturnu baštinu Sopja. Djeca će biti uključena i u program ranog učenja matematike kojim se želi razviti pozitivan stav prema matematici.</w:t>
      </w:r>
    </w:p>
    <w:p w14:paraId="78498358" w14:textId="77777777" w:rsidR="000D3046" w:rsidRPr="00AE0036" w:rsidRDefault="000D3046" w:rsidP="00AE0036">
      <w:pPr>
        <w:spacing w:after="0" w:line="360" w:lineRule="auto"/>
        <w:jc w:val="both"/>
      </w:pPr>
      <w:r w:rsidRPr="00AE0036">
        <w:t xml:space="preserve">Više o projektu na: </w:t>
      </w:r>
      <w:hyperlink r:id="rId5" w:history="1">
        <w:r w:rsidRPr="00AE0036">
          <w:rPr>
            <w:rStyle w:val="Hiperveza"/>
          </w:rPr>
          <w:t>https://sopje.hr/u-sopju-odrzana-pocetna-konferencija-projekta-sopje-dijete-igra-i-priroda/</w:t>
        </w:r>
      </w:hyperlink>
    </w:p>
    <w:p w14:paraId="3740CC91" w14:textId="77777777" w:rsidR="00020F15" w:rsidRPr="00AE0036" w:rsidRDefault="00020F15" w:rsidP="00AE0036">
      <w:pPr>
        <w:spacing w:after="0" w:line="360" w:lineRule="auto"/>
        <w:jc w:val="both"/>
      </w:pPr>
    </w:p>
    <w:p w14:paraId="4BF4AB6B" w14:textId="77777777" w:rsidR="00020F15" w:rsidRPr="00AE0036" w:rsidRDefault="00020F15" w:rsidP="00AE0036">
      <w:pPr>
        <w:spacing w:after="0" w:line="360" w:lineRule="auto"/>
        <w:jc w:val="both"/>
      </w:pPr>
      <w:r w:rsidRPr="00AE0036">
        <w:t>Izvješće s radionice:</w:t>
      </w:r>
    </w:p>
    <w:p w14:paraId="0461126C" w14:textId="77777777" w:rsidR="00020F15" w:rsidRPr="00AE0036" w:rsidRDefault="004E60B1" w:rsidP="00AE0036">
      <w:pPr>
        <w:spacing w:after="0" w:line="360" w:lineRule="auto"/>
        <w:jc w:val="both"/>
      </w:pPr>
      <w:r w:rsidRPr="00AE0036">
        <w:t xml:space="preserve">Lokacija </w:t>
      </w:r>
      <w:r w:rsidR="00020F15" w:rsidRPr="00AE0036">
        <w:t xml:space="preserve"> : Dječji vrtić Bambi</w:t>
      </w:r>
    </w:p>
    <w:p w14:paraId="1B0C77F4" w14:textId="77777777" w:rsidR="00020F15" w:rsidRPr="00AE0036" w:rsidRDefault="00020F15" w:rsidP="00AE0036">
      <w:pPr>
        <w:spacing w:after="0" w:line="360" w:lineRule="auto"/>
        <w:jc w:val="both"/>
      </w:pPr>
      <w:r w:rsidRPr="00AE0036">
        <w:t>VRIJEME PROVEDBE: 30.1.2026.</w:t>
      </w:r>
    </w:p>
    <w:p w14:paraId="48628064" w14:textId="77777777" w:rsidR="006F1F1B" w:rsidRPr="00AE0036" w:rsidRDefault="006F1F1B" w:rsidP="00AE0036">
      <w:pPr>
        <w:spacing w:after="0" w:line="360" w:lineRule="auto"/>
        <w:jc w:val="center"/>
        <w:rPr>
          <w:b/>
        </w:rPr>
      </w:pPr>
    </w:p>
    <w:p w14:paraId="05E45160" w14:textId="77777777" w:rsidR="00020F15" w:rsidRPr="00AE0036" w:rsidRDefault="00020F15" w:rsidP="00AE0036">
      <w:pPr>
        <w:spacing w:after="0" w:line="360" w:lineRule="auto"/>
        <w:jc w:val="center"/>
        <w:rPr>
          <w:b/>
        </w:rPr>
      </w:pPr>
      <w:r w:rsidRPr="00AE0036">
        <w:rPr>
          <w:b/>
        </w:rPr>
        <w:t>TEMA: OD SJEMENKE DO PAPRIKE</w:t>
      </w:r>
    </w:p>
    <w:p w14:paraId="23128992" w14:textId="77777777" w:rsidR="00020F15" w:rsidRPr="00AE0036" w:rsidRDefault="00020F15" w:rsidP="00AE0036">
      <w:pPr>
        <w:spacing w:after="0" w:line="360" w:lineRule="auto"/>
        <w:jc w:val="both"/>
      </w:pPr>
    </w:p>
    <w:p w14:paraId="19347AA3" w14:textId="77777777" w:rsidR="00020F15" w:rsidRPr="00AE0036" w:rsidRDefault="00020F15" w:rsidP="00AE0036">
      <w:pPr>
        <w:spacing w:after="0" w:line="360" w:lineRule="auto"/>
        <w:jc w:val="both"/>
      </w:pPr>
      <w:r w:rsidRPr="00AE0036">
        <w:t>Ciljevi radionice:</w:t>
      </w:r>
    </w:p>
    <w:p w14:paraId="0D517577" w14:textId="77777777" w:rsidR="00020F15" w:rsidRPr="00AE0036" w:rsidRDefault="00020F15" w:rsidP="00AE0036">
      <w:pPr>
        <w:spacing w:after="0" w:line="360" w:lineRule="auto"/>
        <w:jc w:val="both"/>
      </w:pPr>
    </w:p>
    <w:p w14:paraId="09141D31" w14:textId="77777777" w:rsidR="00020F15" w:rsidRPr="00AE0036" w:rsidRDefault="00020F15" w:rsidP="00AE0036">
      <w:pPr>
        <w:pStyle w:val="Odlomakpopisa"/>
        <w:numPr>
          <w:ilvl w:val="0"/>
          <w:numId w:val="2"/>
        </w:numPr>
        <w:spacing w:after="0" w:line="360" w:lineRule="auto"/>
        <w:jc w:val="both"/>
      </w:pPr>
      <w:r w:rsidRPr="00AE0036">
        <w:t>Potaknuti dječju znatiželju i interes za vrtlarstvo i prirodne procese rasta biljaka.</w:t>
      </w:r>
    </w:p>
    <w:p w14:paraId="63B094CD" w14:textId="77777777" w:rsidR="00020F15" w:rsidRPr="00AE0036" w:rsidRDefault="00020F15" w:rsidP="00AE0036">
      <w:pPr>
        <w:pStyle w:val="Odlomakpopisa"/>
        <w:numPr>
          <w:ilvl w:val="0"/>
          <w:numId w:val="2"/>
        </w:numPr>
        <w:spacing w:after="0" w:line="360" w:lineRule="auto"/>
        <w:jc w:val="both"/>
      </w:pPr>
      <w:r w:rsidRPr="00AE0036">
        <w:t>Razvijati spoznaje o podrijetlu hrane i važnosti zdrave prehrane.</w:t>
      </w:r>
    </w:p>
    <w:p w14:paraId="08495890" w14:textId="77777777" w:rsidR="00020F15" w:rsidRPr="00AE0036" w:rsidRDefault="00020F15" w:rsidP="00AE0036">
      <w:pPr>
        <w:pStyle w:val="Odlomakpopisa"/>
        <w:numPr>
          <w:ilvl w:val="0"/>
          <w:numId w:val="2"/>
        </w:numPr>
        <w:spacing w:after="0" w:line="360" w:lineRule="auto"/>
        <w:jc w:val="both"/>
      </w:pPr>
      <w:r w:rsidRPr="00AE0036">
        <w:t>Omogućiti djeci učenje putem iskustva, istraživanja i svih osjetila.</w:t>
      </w:r>
    </w:p>
    <w:p w14:paraId="00D748DC" w14:textId="77777777" w:rsidR="00020F15" w:rsidRPr="00AE0036" w:rsidRDefault="00020F15" w:rsidP="00AE0036">
      <w:pPr>
        <w:pStyle w:val="Odlomakpopisa"/>
        <w:numPr>
          <w:ilvl w:val="0"/>
          <w:numId w:val="2"/>
        </w:numPr>
        <w:spacing w:after="0" w:line="360" w:lineRule="auto"/>
        <w:jc w:val="both"/>
      </w:pPr>
      <w:r w:rsidRPr="00AE0036">
        <w:t>Poticati razvoj govorno-jezičnih, socio-emocionalnih, spoznajnih i kreativnih kompetencija.</w:t>
      </w:r>
    </w:p>
    <w:p w14:paraId="5E12CA68" w14:textId="77777777" w:rsidR="00020F15" w:rsidRPr="00AE0036" w:rsidRDefault="00020F15" w:rsidP="00AE0036">
      <w:pPr>
        <w:pStyle w:val="Odlomakpopisa"/>
        <w:numPr>
          <w:ilvl w:val="0"/>
          <w:numId w:val="2"/>
        </w:numPr>
        <w:spacing w:after="0" w:line="360" w:lineRule="auto"/>
        <w:jc w:val="both"/>
      </w:pPr>
      <w:r w:rsidRPr="00AE0036">
        <w:t>Razvijati finu motoriku i koordinaciju oko–ruka kroz praktične i likovne aktivnosti.</w:t>
      </w:r>
    </w:p>
    <w:p w14:paraId="11EBD140" w14:textId="77777777" w:rsidR="00020F15" w:rsidRPr="00AE0036" w:rsidRDefault="00020F15" w:rsidP="00AE0036">
      <w:pPr>
        <w:pStyle w:val="Odlomakpopisa"/>
        <w:numPr>
          <w:ilvl w:val="0"/>
          <w:numId w:val="2"/>
        </w:numPr>
        <w:spacing w:after="0" w:line="360" w:lineRule="auto"/>
        <w:jc w:val="both"/>
      </w:pPr>
      <w:r w:rsidRPr="00AE0036">
        <w:t>Odgojno-obrazovni ishodi</w:t>
      </w:r>
    </w:p>
    <w:p w14:paraId="1EC73E8C" w14:textId="77777777" w:rsidR="00020F15" w:rsidRPr="00AE0036" w:rsidRDefault="00020F15" w:rsidP="00AE0036">
      <w:pPr>
        <w:spacing w:after="0" w:line="360" w:lineRule="auto"/>
        <w:jc w:val="both"/>
      </w:pPr>
    </w:p>
    <w:p w14:paraId="5CB74079" w14:textId="77777777" w:rsidR="00020F15" w:rsidRPr="00AE0036" w:rsidRDefault="00020F15" w:rsidP="00AE0036">
      <w:pPr>
        <w:spacing w:after="0" w:line="360" w:lineRule="auto"/>
        <w:jc w:val="both"/>
      </w:pPr>
      <w:r w:rsidRPr="00AE0036">
        <w:t>Djeca su:</w:t>
      </w:r>
    </w:p>
    <w:p w14:paraId="7D3143F6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imenovala povrće koje poznaju i koje se može uzgojiti u vrtu</w:t>
      </w:r>
    </w:p>
    <w:p w14:paraId="660924AF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prepoznala različite boje, oblike i vrste paprika</w:t>
      </w:r>
    </w:p>
    <w:p w14:paraId="07D13235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razumjela osnovne uvjete potrebne za rast biljke (zemlja, voda, sunce)</w:t>
      </w:r>
    </w:p>
    <w:p w14:paraId="7F7FCC8E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opisala životni ciklus paprike od sjemenke do ploda</w:t>
      </w:r>
    </w:p>
    <w:p w14:paraId="64D7515B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koristila osjetila mirisa i okusa u istraživanju</w:t>
      </w:r>
    </w:p>
    <w:p w14:paraId="3358EDF2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surađivala u zajedničkim aktivnostima i izražavala vlastite ideje</w:t>
      </w:r>
    </w:p>
    <w:p w14:paraId="75AD273D" w14:textId="77777777" w:rsidR="00020F15" w:rsidRPr="00AE0036" w:rsidRDefault="00020F15" w:rsidP="00AE0036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AE0036">
        <w:t>kreativno se izražavala likovnim i konstruktivnim sredstvima</w:t>
      </w:r>
    </w:p>
    <w:p w14:paraId="0EC7568F" w14:textId="77777777" w:rsidR="00020F15" w:rsidRPr="00AE0036" w:rsidRDefault="00020F15" w:rsidP="00AE0036">
      <w:pPr>
        <w:spacing w:after="0" w:line="360" w:lineRule="auto"/>
        <w:jc w:val="both"/>
      </w:pPr>
    </w:p>
    <w:p w14:paraId="1050681F" w14:textId="77777777" w:rsidR="00020F15" w:rsidRPr="00AE0036" w:rsidRDefault="00020F15" w:rsidP="00AE0036">
      <w:pPr>
        <w:spacing w:after="0" w:line="360" w:lineRule="auto"/>
        <w:jc w:val="both"/>
      </w:pPr>
      <w:r w:rsidRPr="00AE0036">
        <w:lastRenderedPageBreak/>
        <w:t>Tijek i opis aktivnosti</w:t>
      </w:r>
    </w:p>
    <w:p w14:paraId="77B71B44" w14:textId="77777777" w:rsidR="00020F15" w:rsidRPr="00AE0036" w:rsidRDefault="00020F15" w:rsidP="00AE0036">
      <w:pPr>
        <w:spacing w:after="0" w:line="360" w:lineRule="auto"/>
        <w:jc w:val="both"/>
      </w:pPr>
    </w:p>
    <w:p w14:paraId="469DEDC6" w14:textId="77777777" w:rsidR="00020F15" w:rsidRPr="00AE0036" w:rsidRDefault="00020F15" w:rsidP="00AE0036">
      <w:pPr>
        <w:spacing w:after="0" w:line="360" w:lineRule="auto"/>
        <w:jc w:val="both"/>
      </w:pPr>
      <w:r w:rsidRPr="00AE0036">
        <w:t>Radionica je započela razgovorom o vrtlarstvu, povrću koje se može uzgajati u vrtu te bojama koje u povrću prevladavaju. Djeca su imenovala povrće koje najčešće konzumiraju, a koje mogu sama uzgojiti, čime smo došli do teme paprike.</w:t>
      </w:r>
    </w:p>
    <w:p w14:paraId="33B79853" w14:textId="77777777" w:rsidR="00020F15" w:rsidRPr="00AE0036" w:rsidRDefault="00020F15" w:rsidP="00AE0036">
      <w:pPr>
        <w:spacing w:after="0" w:line="360" w:lineRule="auto"/>
        <w:jc w:val="both"/>
      </w:pPr>
      <w:r w:rsidRPr="00AE0036">
        <w:t>Na tanjuriću su bile ponuđene paprike različitih boja koje su djeca istraživala mirisom i okusom. Promatrajući fotografije paprika različitih vrsta i oblika, djeca su uspoređivala njihove karakteristike. Uz vizualni prikaz životnog ciklusa paprike, djeca su samostalno, slijedeći korake procesa, ispričala priču o rastu biljke od sjemenke do ploda te zaključila što je biljci potrebno za rast.</w:t>
      </w:r>
    </w:p>
    <w:p w14:paraId="255B885D" w14:textId="77777777" w:rsidR="00020F15" w:rsidRPr="00AE0036" w:rsidRDefault="00020F15" w:rsidP="00AE0036">
      <w:pPr>
        <w:spacing w:after="0" w:line="360" w:lineRule="auto"/>
        <w:jc w:val="both"/>
      </w:pPr>
      <w:r w:rsidRPr="00AE0036">
        <w:t>U nastavku su djeca prerezala papriku kako bi istražila njezinu unutrašnjost. Odvajala su sjemenke, a preostali dio paprike rezala na trakice i kušala. Tijekom aktivnosti spontano se razvila inicijativa – jedan dječak predložio je da sjemenke ponesu kući i posiju ih, što su djeca s oduševljenjem prihvatila. Svako dijete odvojilo je sjemenke u posudicu koju će ponijeti kući, čime je potaknuta odgovornost i nastavak učenja u obiteljskom okruženju.</w:t>
      </w:r>
    </w:p>
    <w:p w14:paraId="438B13F4" w14:textId="77777777" w:rsidR="00020F15" w:rsidRPr="00AE0036" w:rsidRDefault="00020F15" w:rsidP="00AE0036">
      <w:pPr>
        <w:spacing w:after="0" w:line="360" w:lineRule="auto"/>
        <w:jc w:val="both"/>
      </w:pPr>
      <w:r w:rsidRPr="00AE0036">
        <w:t>Likovni dio radionice proveden je uz fotografije različitih vrsta paprika, pri čemu su djeca temperama slikala paprike po vlastitom izboru, izražavajući maštu i osobni doživljaj. U konstruktivnoj aktivnosti djeca su pomoću LEGO kockica gradila plantaže paprika. Djevojčice su posebnu pažnju posvetile detaljima vrta (pregrade, ograde, staklenik, različite vrste paprika), dok su dječaci pretežito izrađivali traktore i prikolice za prijevoz paprika tijekom berbe.</w:t>
      </w:r>
    </w:p>
    <w:p w14:paraId="49894C02" w14:textId="77777777" w:rsidR="00020F15" w:rsidRPr="00AE0036" w:rsidRDefault="00020F15" w:rsidP="00AE0036">
      <w:pPr>
        <w:spacing w:after="0" w:line="360" w:lineRule="auto"/>
        <w:jc w:val="both"/>
      </w:pPr>
    </w:p>
    <w:p w14:paraId="3335D6CC" w14:textId="77777777" w:rsidR="00020F15" w:rsidRPr="00AE0036" w:rsidRDefault="00020F15" w:rsidP="00AE0036">
      <w:pPr>
        <w:spacing w:after="0" w:line="360" w:lineRule="auto"/>
        <w:jc w:val="both"/>
      </w:pPr>
      <w:r w:rsidRPr="00AE0036">
        <w:t>Završetak i refleksija</w:t>
      </w:r>
    </w:p>
    <w:p w14:paraId="337E236E" w14:textId="77777777" w:rsidR="00020F15" w:rsidRPr="00AE0036" w:rsidRDefault="00020F15" w:rsidP="00AE0036">
      <w:pPr>
        <w:spacing w:after="0" w:line="360" w:lineRule="auto"/>
        <w:jc w:val="both"/>
      </w:pPr>
      <w:r w:rsidRPr="00AE0036">
        <w:t>Radionica je završena ponavljanjem usvojenih spoznaja, kratkim kvizom o biljkama te razgovorom o dječjim dojmovima. Djeca su istaknula da im se najviše svidjelo rezanje i kušanje paprike, a zatim likovna aktivnost u kojoj su mogli slobodno izraziti svoju maštu.</w:t>
      </w:r>
    </w:p>
    <w:p w14:paraId="09220C34" w14:textId="77777777" w:rsidR="00020F15" w:rsidRPr="00AE0036" w:rsidRDefault="00020F15" w:rsidP="00AE0036">
      <w:pPr>
        <w:spacing w:after="0" w:line="360" w:lineRule="auto"/>
        <w:jc w:val="both"/>
      </w:pPr>
      <w:r w:rsidRPr="00AE0036">
        <w:t>Zaključak</w:t>
      </w:r>
    </w:p>
    <w:p w14:paraId="7A3AE72D" w14:textId="77777777" w:rsidR="0088105D" w:rsidRPr="00AE0036" w:rsidRDefault="00020F15" w:rsidP="00AE0036">
      <w:pPr>
        <w:spacing w:after="0" w:line="360" w:lineRule="auto"/>
        <w:jc w:val="both"/>
      </w:pPr>
      <w:r w:rsidRPr="00AE0036">
        <w:t>Provedena radionica omogućila je djeci cjelovito učenje kroz iskustvo, igru i istraživanje. Aktivnosti su potaknule interes za prirodu i vrtlarstvo, razvijale samostalnost, kreativnost i suradnju te pridonijele razumijevanju procesa rasta biljaka i važnosti zdrave prehrane.</w:t>
      </w:r>
    </w:p>
    <w:p w14:paraId="40C3A3B5" w14:textId="77777777" w:rsidR="00CB64F0" w:rsidRPr="00AE0036" w:rsidRDefault="00CB64F0" w:rsidP="00AE0036">
      <w:pPr>
        <w:spacing w:after="0" w:line="360" w:lineRule="auto"/>
        <w:jc w:val="both"/>
      </w:pPr>
    </w:p>
    <w:p w14:paraId="2C6C220F" w14:textId="77777777" w:rsidR="00CB64F0" w:rsidRPr="00AE0036" w:rsidRDefault="00CB64F0" w:rsidP="00AE0036">
      <w:pPr>
        <w:spacing w:after="0" w:line="360" w:lineRule="auto"/>
        <w:jc w:val="both"/>
      </w:pPr>
      <w:r w:rsidRPr="00AE0036">
        <w:t>Voditelj projekta:</w:t>
      </w:r>
    </w:p>
    <w:p w14:paraId="4B6361FB" w14:textId="77777777" w:rsidR="00CB64F0" w:rsidRPr="00AE0036" w:rsidRDefault="00CB64F0" w:rsidP="00AE0036">
      <w:pPr>
        <w:spacing w:after="0" w:line="360" w:lineRule="auto"/>
        <w:jc w:val="both"/>
      </w:pPr>
      <w:r w:rsidRPr="00AE0036">
        <w:t>Miodrag Beneš, dr.med., specijalist javnozdravstvene medicine</w:t>
      </w:r>
    </w:p>
    <w:p w14:paraId="3EB2AD6E" w14:textId="77777777" w:rsidR="00CB64F0" w:rsidRPr="00AE0036" w:rsidRDefault="00CB64F0" w:rsidP="00AE0036">
      <w:pPr>
        <w:spacing w:after="0" w:line="360" w:lineRule="auto"/>
        <w:jc w:val="both"/>
      </w:pPr>
    </w:p>
    <w:sectPr w:rsidR="00CB64F0" w:rsidRPr="00AE0036" w:rsidSect="0088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D9B"/>
    <w:multiLevelType w:val="hybridMultilevel"/>
    <w:tmpl w:val="F070A9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97288"/>
    <w:multiLevelType w:val="hybridMultilevel"/>
    <w:tmpl w:val="3A4A9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19524">
    <w:abstractNumId w:val="1"/>
  </w:num>
  <w:num w:numId="2" w16cid:durableId="4550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15"/>
    <w:rsid w:val="00020F15"/>
    <w:rsid w:val="000969A1"/>
    <w:rsid w:val="000D3046"/>
    <w:rsid w:val="001F612D"/>
    <w:rsid w:val="00217373"/>
    <w:rsid w:val="00346659"/>
    <w:rsid w:val="004E60B1"/>
    <w:rsid w:val="00550295"/>
    <w:rsid w:val="006276C7"/>
    <w:rsid w:val="006C67B1"/>
    <w:rsid w:val="006F1F1B"/>
    <w:rsid w:val="00760FA8"/>
    <w:rsid w:val="0088105D"/>
    <w:rsid w:val="00945328"/>
    <w:rsid w:val="00A24883"/>
    <w:rsid w:val="00A63135"/>
    <w:rsid w:val="00A90B57"/>
    <w:rsid w:val="00AE0036"/>
    <w:rsid w:val="00B94735"/>
    <w:rsid w:val="00BB5F99"/>
    <w:rsid w:val="00CB64F0"/>
    <w:rsid w:val="00CD29F8"/>
    <w:rsid w:val="00D56C89"/>
    <w:rsid w:val="00D62AF4"/>
    <w:rsid w:val="00D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A921"/>
  <w15:docId w15:val="{36F53B6C-C977-46FE-8C56-116DE5B9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28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4532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453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945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945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9453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nhideWhenUsed/>
    <w:qFormat/>
    <w:rsid w:val="009453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4532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94532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rsid w:val="009453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slov4Char">
    <w:name w:val="Naslov 4 Char"/>
    <w:basedOn w:val="Zadanifontodlomka"/>
    <w:link w:val="Naslov4"/>
    <w:rsid w:val="0094532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slov5Char">
    <w:name w:val="Naslov 5 Char"/>
    <w:basedOn w:val="Zadanifontodlomka"/>
    <w:link w:val="Naslov5"/>
    <w:rsid w:val="0094532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slov6Char">
    <w:name w:val="Naslov 6 Char"/>
    <w:basedOn w:val="Zadanifontodlomka"/>
    <w:link w:val="Naslov6"/>
    <w:rsid w:val="0094532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Sadraj1">
    <w:name w:val="toc 1"/>
    <w:basedOn w:val="Normal"/>
    <w:next w:val="Normal"/>
    <w:autoRedefine/>
    <w:uiPriority w:val="39"/>
    <w:qFormat/>
    <w:rsid w:val="00945328"/>
    <w:pPr>
      <w:spacing w:after="100"/>
    </w:pPr>
  </w:style>
  <w:style w:type="paragraph" w:styleId="Sadraj2">
    <w:name w:val="toc 2"/>
    <w:basedOn w:val="Normal"/>
    <w:next w:val="Normal"/>
    <w:autoRedefine/>
    <w:uiPriority w:val="39"/>
    <w:qFormat/>
    <w:rsid w:val="0094532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945328"/>
    <w:pPr>
      <w:spacing w:after="100"/>
      <w:ind w:left="440"/>
    </w:pPr>
    <w:rPr>
      <w:rFonts w:asciiTheme="minorHAnsi" w:eastAsiaTheme="minorEastAsia" w:hAnsiTheme="minorHAnsi" w:cstheme="minorBidi"/>
      <w:lang w:val="en-US"/>
    </w:rPr>
  </w:style>
  <w:style w:type="paragraph" w:styleId="Opisslike">
    <w:name w:val="caption"/>
    <w:basedOn w:val="Normal"/>
    <w:next w:val="Normal"/>
    <w:uiPriority w:val="99"/>
    <w:qFormat/>
    <w:rsid w:val="00945328"/>
    <w:pPr>
      <w:spacing w:line="240" w:lineRule="auto"/>
    </w:pPr>
    <w:rPr>
      <w:b/>
      <w:bCs/>
      <w:color w:val="4F81BD"/>
      <w:sz w:val="18"/>
      <w:szCs w:val="18"/>
    </w:rPr>
  </w:style>
  <w:style w:type="paragraph" w:styleId="Podnaslov">
    <w:name w:val="Subtitle"/>
    <w:basedOn w:val="Normal"/>
    <w:next w:val="Normal"/>
    <w:link w:val="PodnaslovChar"/>
    <w:qFormat/>
    <w:rsid w:val="009453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9453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Istaknuto">
    <w:name w:val="Emphasis"/>
    <w:basedOn w:val="Zadanifontodlomka"/>
    <w:qFormat/>
    <w:rsid w:val="00945328"/>
    <w:rPr>
      <w:i/>
      <w:iCs/>
    </w:rPr>
  </w:style>
  <w:style w:type="paragraph" w:styleId="Odlomakpopisa">
    <w:name w:val="List Paragraph"/>
    <w:basedOn w:val="Normal"/>
    <w:uiPriority w:val="99"/>
    <w:qFormat/>
    <w:rsid w:val="00945328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32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Naslov">
    <w:name w:val="Title"/>
    <w:basedOn w:val="Normal"/>
    <w:link w:val="NaslovChar"/>
    <w:qFormat/>
    <w:locked/>
    <w:rsid w:val="00945328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945328"/>
    <w:rPr>
      <w:rFonts w:ascii="Tahoma" w:eastAsia="Times New Roman" w:hAnsi="Tahoma"/>
      <w:sz w:val="36"/>
      <w:szCs w:val="20"/>
    </w:rPr>
  </w:style>
  <w:style w:type="character" w:styleId="Naglaeno">
    <w:name w:val="Strong"/>
    <w:basedOn w:val="Zadanifontodlomka"/>
    <w:qFormat/>
    <w:locked/>
    <w:rsid w:val="00945328"/>
    <w:rPr>
      <w:b/>
      <w:bCs/>
    </w:rPr>
  </w:style>
  <w:style w:type="character" w:styleId="Hiperveza">
    <w:name w:val="Hyperlink"/>
    <w:basedOn w:val="Zadanifontodlomka"/>
    <w:uiPriority w:val="99"/>
    <w:unhideWhenUsed/>
    <w:rsid w:val="000D3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pje.hr/u-sopju-odrzana-pocetna-konferencija-projekta-sopje-dijete-igra-i-priro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Sopje</cp:lastModifiedBy>
  <cp:revision>2</cp:revision>
  <dcterms:created xsi:type="dcterms:W3CDTF">2026-02-19T11:03:00Z</dcterms:created>
  <dcterms:modified xsi:type="dcterms:W3CDTF">2026-02-19T11:03:00Z</dcterms:modified>
</cp:coreProperties>
</file>